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0F8123" w14:textId="383E5B03" w:rsidR="00EB404E" w:rsidRPr="00E05F13" w:rsidRDefault="00B37A49" w:rsidP="00214649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kern w:val="0"/>
          <w:sz w:val="32"/>
          <w:szCs w:val="32"/>
        </w:rPr>
      </w:pPr>
      <w:r w:rsidRPr="00B37A49">
        <w:rPr>
          <w:rFonts w:ascii="微软雅黑" w:eastAsia="微软雅黑" w:hAnsi="微软雅黑" w:hint="eastAsia"/>
          <w:b/>
          <w:kern w:val="0"/>
          <w:sz w:val="32"/>
          <w:szCs w:val="32"/>
        </w:rPr>
        <w:t>和智传信</w:t>
      </w:r>
    </w:p>
    <w:p w14:paraId="4DDA0CA2" w14:textId="7E13D441" w:rsidR="00EB404E" w:rsidRDefault="00EB404E" w:rsidP="002B6C43">
      <w:pPr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官方</w:t>
      </w:r>
      <w:r w:rsidRPr="00FE70B2">
        <w:rPr>
          <w:rFonts w:ascii="微软雅黑" w:eastAsia="微软雅黑" w:hAnsi="微软雅黑" w:hint="eastAsia"/>
          <w:b/>
        </w:rPr>
        <w:t>网址</w:t>
      </w:r>
      <w:r w:rsidRPr="00214649">
        <w:rPr>
          <w:rFonts w:ascii="微软雅黑" w:eastAsia="微软雅黑" w:hAnsi="微软雅黑" w:hint="eastAsia"/>
        </w:rPr>
        <w:t>：</w:t>
      </w:r>
      <w:hyperlink r:id="rId8" w:history="1">
        <w:r w:rsidR="00B37A49" w:rsidRPr="00B43E6C">
          <w:rPr>
            <w:rStyle w:val="a5"/>
            <w:rFonts w:ascii="微软雅黑" w:eastAsia="微软雅黑" w:hAnsi="微软雅黑"/>
          </w:rPr>
          <w:t>wisebrand</w:t>
        </w:r>
        <w:r w:rsidR="00B37A49" w:rsidRPr="00B43E6C">
          <w:rPr>
            <w:rStyle w:val="a5"/>
            <w:rFonts w:ascii="微软雅黑" w:eastAsia="微软雅黑" w:hAnsi="微软雅黑"/>
          </w:rPr>
          <w:t>.</w:t>
        </w:r>
        <w:r w:rsidR="00B37A49" w:rsidRPr="00B43E6C">
          <w:rPr>
            <w:rStyle w:val="a5"/>
            <w:rFonts w:ascii="微软雅黑" w:eastAsia="微软雅黑" w:hAnsi="微软雅黑"/>
          </w:rPr>
          <w:t>com.cn</w:t>
        </w:r>
      </w:hyperlink>
    </w:p>
    <w:p w14:paraId="4123726D" w14:textId="497DB160" w:rsidR="00EB404E" w:rsidRPr="00B37A49" w:rsidRDefault="00EB404E" w:rsidP="002B6C43">
      <w:pPr>
        <w:rPr>
          <w:rFonts w:ascii="微软雅黑" w:eastAsia="微软雅黑" w:hAnsi="微软雅黑"/>
        </w:rPr>
      </w:pPr>
      <w:r w:rsidRPr="00FE70B2">
        <w:rPr>
          <w:rFonts w:ascii="微软雅黑" w:eastAsia="微软雅黑" w:hAnsi="微软雅黑" w:hint="eastAsia"/>
          <w:b/>
        </w:rPr>
        <w:t>参选类别：</w:t>
      </w:r>
      <w:r w:rsidR="00B37A49" w:rsidRPr="00B37A49">
        <w:rPr>
          <w:rFonts w:ascii="微软雅黑" w:eastAsia="微软雅黑" w:hAnsi="微软雅黑" w:hint="eastAsia"/>
        </w:rPr>
        <w:t>年度数字营销影响力代理公司</w:t>
      </w:r>
      <w:r w:rsidR="00B37A49">
        <w:rPr>
          <w:rFonts w:ascii="微软雅黑" w:eastAsia="微软雅黑" w:hAnsi="微软雅黑" w:hint="eastAsia"/>
        </w:rPr>
        <w:t xml:space="preserve"> </w:t>
      </w:r>
      <w:r w:rsidR="00B37A49">
        <w:rPr>
          <w:rFonts w:ascii="微软雅黑" w:eastAsia="微软雅黑" w:hAnsi="微软雅黑"/>
        </w:rPr>
        <w:t xml:space="preserve">   </w:t>
      </w:r>
    </w:p>
    <w:p w14:paraId="100510A7" w14:textId="77777777" w:rsidR="00215F48" w:rsidRPr="003D543A" w:rsidRDefault="00EB404E" w:rsidP="00214649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公司简介</w:t>
      </w:r>
      <w:r w:rsidR="003D543A"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及</w:t>
      </w:r>
      <w:r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核心优势</w:t>
      </w:r>
    </w:p>
    <w:p w14:paraId="2D42C762" w14:textId="77777777" w:rsidR="00E2207C" w:rsidRPr="00E2207C" w:rsidRDefault="00E2207C" w:rsidP="00E2207C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 w:rsidRPr="00E2207C">
        <w:rPr>
          <w:rFonts w:ascii="微软雅黑" w:eastAsia="微软雅黑" w:hAnsi="微软雅黑" w:hint="eastAsia"/>
          <w:bCs/>
        </w:rPr>
        <w:t xml:space="preserve">和智传信(WISEBRAND)成立于2013年，是国内 TOP30 整合营销传播与创意公司。 </w:t>
      </w:r>
    </w:p>
    <w:p w14:paraId="75E7D423" w14:textId="77777777" w:rsidR="00E2207C" w:rsidRPr="00E2207C" w:rsidRDefault="00E2207C" w:rsidP="00E2207C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 w:rsidRPr="00E2207C">
        <w:rPr>
          <w:rFonts w:ascii="微软雅黑" w:eastAsia="微软雅黑" w:hAnsi="微软雅黑" w:hint="eastAsia"/>
          <w:bCs/>
        </w:rPr>
        <w:t xml:space="preserve">总部设立于北京，并在全国重点城市及核心区域设有分支 机构，员工总数450+。公司与 100 多家客户建立了合作 关系。年度营业额超过4亿+。 </w:t>
      </w:r>
    </w:p>
    <w:p w14:paraId="5374305F" w14:textId="51F84171" w:rsidR="00214649" w:rsidRPr="00E2207C" w:rsidRDefault="00E2207C" w:rsidP="00214649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 w:rsidRPr="00E2207C">
        <w:rPr>
          <w:rFonts w:ascii="微软雅黑" w:eastAsia="微软雅黑" w:hAnsi="微软雅黑" w:hint="eastAsia"/>
          <w:bCs/>
        </w:rPr>
        <w:t xml:space="preserve">我们凭借前瞻扎实的研究方法、丰富且有影响力的资源以 及专业资深的服务团队，致力于为客户提供最优秀的全场 景与营销全链路一站式品牌传播服务。 </w:t>
      </w:r>
    </w:p>
    <w:p w14:paraId="2B707C76" w14:textId="77777777" w:rsidR="00EB404E" w:rsidRPr="00E05F13" w:rsidRDefault="008B6085" w:rsidP="00214649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数字营销领域</w:t>
      </w:r>
      <w:r w:rsidR="00872C8B"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突出</w:t>
      </w:r>
      <w:r w:rsidR="00EB404E"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成绩</w:t>
      </w:r>
    </w:p>
    <w:p w14:paraId="505B60D9" w14:textId="49A82E7A" w:rsidR="00C66C0C" w:rsidRPr="00C66C0C" w:rsidRDefault="00C66C0C" w:rsidP="00C66C0C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和</w:t>
      </w:r>
      <w:r w:rsidRPr="00C66C0C">
        <w:rPr>
          <w:rFonts w:ascii="微软雅黑" w:eastAsia="微软雅黑" w:hAnsi="微软雅黑" w:hint="eastAsia"/>
        </w:rPr>
        <w:t>智传信是中国领先的数字营销公司之一，其在数字营销领域的突出贡献包括但不限于以下方面：</w:t>
      </w:r>
    </w:p>
    <w:p w14:paraId="5C9F46E9" w14:textId="77777777" w:rsidR="00C66C0C" w:rsidRPr="00C66C0C" w:rsidRDefault="00C66C0C" w:rsidP="00C66C0C">
      <w:pPr>
        <w:jc w:val="left"/>
        <w:rPr>
          <w:rFonts w:ascii="微软雅黑" w:eastAsia="微软雅黑" w:hAnsi="微软雅黑"/>
        </w:rPr>
      </w:pPr>
      <w:r w:rsidRPr="00C66C0C">
        <w:rPr>
          <w:rFonts w:ascii="微软雅黑" w:eastAsia="微软雅黑" w:hAnsi="微软雅黑" w:hint="eastAsia"/>
        </w:rPr>
        <w:t>1.整合数字营销资源</w:t>
      </w:r>
    </w:p>
    <w:p w14:paraId="65704FEE" w14:textId="42D5894B" w:rsidR="00C66C0C" w:rsidRPr="00C66C0C" w:rsidRDefault="00C66C0C" w:rsidP="00C66C0C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和</w:t>
      </w:r>
      <w:r w:rsidRPr="00C66C0C">
        <w:rPr>
          <w:rFonts w:ascii="微软雅黑" w:eastAsia="微软雅黑" w:hAnsi="微软雅黑" w:hint="eastAsia"/>
        </w:rPr>
        <w:t>智传信在数字营销领域积累了丰富的资源和经验，通过整合线上和线下营销资源，为客户提供全方位的数字营销服务。公司拥有专业的团队和完备的技术支持，能够为客户量身定制数字营销方案，提供从策划、执行到数据分析的一站式服务。</w:t>
      </w:r>
    </w:p>
    <w:p w14:paraId="20B73DE5" w14:textId="77777777" w:rsidR="00C66C0C" w:rsidRPr="00C66C0C" w:rsidRDefault="00C66C0C" w:rsidP="00C66C0C">
      <w:pPr>
        <w:jc w:val="left"/>
        <w:rPr>
          <w:rFonts w:ascii="微软雅黑" w:eastAsia="微软雅黑" w:hAnsi="微软雅黑"/>
        </w:rPr>
      </w:pPr>
      <w:r w:rsidRPr="00C66C0C">
        <w:rPr>
          <w:rFonts w:ascii="微软雅黑" w:eastAsia="微软雅黑" w:hAnsi="微软雅黑" w:hint="eastAsia"/>
        </w:rPr>
        <w:t>2.创新数字营销模式</w:t>
      </w:r>
    </w:p>
    <w:p w14:paraId="30CE4B44" w14:textId="68F78CA2" w:rsidR="00C66C0C" w:rsidRPr="00C66C0C" w:rsidRDefault="00C66C0C" w:rsidP="00C66C0C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和</w:t>
      </w:r>
      <w:r w:rsidRPr="00C66C0C">
        <w:rPr>
          <w:rFonts w:ascii="微软雅黑" w:eastAsia="微软雅黑" w:hAnsi="微软雅黑" w:hint="eastAsia"/>
        </w:rPr>
        <w:t>智传信在数字营销方面积极探索和创新，不断引领行业的发展方向。公司拥有独特的数据分析和技术应用能力，能够为客户提供更具有针对性和实效性的数字营销方案。同时，智传信注重创意和内容的融合，为客户打造更有创意、互动性和参与度的数字营销活动。</w:t>
      </w:r>
    </w:p>
    <w:p w14:paraId="752A37B5" w14:textId="77777777" w:rsidR="00C66C0C" w:rsidRPr="00C66C0C" w:rsidRDefault="00C66C0C" w:rsidP="00C66C0C">
      <w:pPr>
        <w:jc w:val="left"/>
        <w:rPr>
          <w:rFonts w:ascii="微软雅黑" w:eastAsia="微软雅黑" w:hAnsi="微软雅黑"/>
        </w:rPr>
      </w:pPr>
      <w:r w:rsidRPr="00C66C0C">
        <w:rPr>
          <w:rFonts w:ascii="微软雅黑" w:eastAsia="微软雅黑" w:hAnsi="微软雅黑" w:hint="eastAsia"/>
        </w:rPr>
        <w:t>3.在行业中有一定的影响力</w:t>
      </w:r>
    </w:p>
    <w:p w14:paraId="6FA809F2" w14:textId="4CE18460" w:rsidR="00C66C0C" w:rsidRPr="00C66C0C" w:rsidRDefault="00C66C0C" w:rsidP="00C66C0C">
      <w:pPr>
        <w:jc w:val="left"/>
        <w:rPr>
          <w:rFonts w:ascii="微软雅黑" w:eastAsia="微软雅黑" w:hAnsi="微软雅黑"/>
        </w:rPr>
      </w:pPr>
      <w:r w:rsidRPr="00C66C0C">
        <w:rPr>
          <w:rFonts w:ascii="微软雅黑" w:eastAsia="微软雅黑" w:hAnsi="微软雅黑" w:hint="eastAsia"/>
        </w:rPr>
        <w:t>智传信在数字营销领域中具有一定的知名度和影响力，曾获得多项业内大奖和认证，如2019年中国数字营销创新金奖、2020年中国最佳创意数字营销公司</w:t>
      </w:r>
      <w:r>
        <w:rPr>
          <w:rFonts w:ascii="微软雅黑" w:eastAsia="微软雅黑" w:hAnsi="微软雅黑" w:hint="eastAsia"/>
        </w:rPr>
        <w:t>，2</w:t>
      </w:r>
      <w:r>
        <w:rPr>
          <w:rFonts w:ascii="微软雅黑" w:eastAsia="微软雅黑" w:hAnsi="微软雅黑"/>
        </w:rPr>
        <w:t>021</w:t>
      </w:r>
      <w:r>
        <w:rPr>
          <w:rFonts w:ascii="微软雅黑" w:eastAsia="微软雅黑" w:hAnsi="微软雅黑" w:hint="eastAsia"/>
        </w:rPr>
        <w:t>年、2</w:t>
      </w:r>
      <w:r>
        <w:rPr>
          <w:rFonts w:ascii="微软雅黑" w:eastAsia="微软雅黑" w:hAnsi="微软雅黑"/>
        </w:rPr>
        <w:t>022</w:t>
      </w:r>
      <w:r>
        <w:rPr>
          <w:rFonts w:ascii="微软雅黑" w:eastAsia="微软雅黑" w:hAnsi="微软雅黑" w:hint="eastAsia"/>
        </w:rPr>
        <w:t>年连续两年同时被国际公共关系协会评为Top</w:t>
      </w:r>
      <w:r>
        <w:rPr>
          <w:rFonts w:ascii="微软雅黑" w:eastAsia="微软雅黑" w:hAnsi="微软雅黑"/>
        </w:rPr>
        <w:t>30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2023</w:t>
      </w:r>
      <w:r>
        <w:rPr>
          <w:rFonts w:ascii="微软雅黑" w:eastAsia="微软雅黑" w:hAnsi="微软雅黑" w:hint="eastAsia"/>
        </w:rPr>
        <w:t>年度是中国商务广告协会4</w:t>
      </w:r>
      <w:r>
        <w:rPr>
          <w:rFonts w:ascii="微软雅黑" w:eastAsia="微软雅黑" w:hAnsi="微软雅黑"/>
        </w:rPr>
        <w:t>A</w:t>
      </w:r>
      <w:r>
        <w:rPr>
          <w:rFonts w:ascii="微软雅黑" w:eastAsia="微软雅黑" w:hAnsi="微软雅黑" w:hint="eastAsia"/>
        </w:rPr>
        <w:t>新晋会员单位</w:t>
      </w:r>
      <w:r w:rsidRPr="00C66C0C">
        <w:rPr>
          <w:rFonts w:ascii="微软雅黑" w:eastAsia="微软雅黑" w:hAnsi="微软雅黑" w:hint="eastAsia"/>
        </w:rPr>
        <w:t>等。同时，公司的数字营销案例得到了行业内的广泛关注和好评，为其他企业提供了很好的参考和借鉴。</w:t>
      </w:r>
    </w:p>
    <w:p w14:paraId="5C8C9078" w14:textId="45573239" w:rsidR="00C66C0C" w:rsidRDefault="00C66C0C" w:rsidP="00C66C0C">
      <w:pPr>
        <w:jc w:val="left"/>
        <w:rPr>
          <w:rFonts w:ascii="微软雅黑" w:eastAsia="微软雅黑" w:hAnsi="微软雅黑"/>
        </w:rPr>
      </w:pPr>
      <w:r w:rsidRPr="00C66C0C">
        <w:rPr>
          <w:rFonts w:ascii="微软雅黑" w:eastAsia="微软雅黑" w:hAnsi="微软雅黑" w:hint="eastAsia"/>
        </w:rPr>
        <w:t>基于以上贡献和行业影响，可以肯定地说，</w:t>
      </w:r>
      <w:r>
        <w:rPr>
          <w:rFonts w:ascii="微软雅黑" w:eastAsia="微软雅黑" w:hAnsi="微软雅黑" w:hint="eastAsia"/>
        </w:rPr>
        <w:t>和</w:t>
      </w:r>
      <w:r w:rsidRPr="00C66C0C">
        <w:rPr>
          <w:rFonts w:ascii="微软雅黑" w:eastAsia="微软雅黑" w:hAnsi="微软雅黑" w:hint="eastAsia"/>
        </w:rPr>
        <w:t>智传信在数字营销领域中是一家</w:t>
      </w:r>
      <w:r>
        <w:rPr>
          <w:rFonts w:ascii="微软雅黑" w:eastAsia="微软雅黑" w:hAnsi="微软雅黑" w:hint="eastAsia"/>
        </w:rPr>
        <w:t>具备影响力</w:t>
      </w:r>
      <w:r w:rsidRPr="00C66C0C">
        <w:rPr>
          <w:rFonts w:ascii="微软雅黑" w:eastAsia="微软雅黑" w:hAnsi="微软雅黑" w:hint="eastAsia"/>
        </w:rPr>
        <w:t>的公司。</w:t>
      </w:r>
    </w:p>
    <w:p w14:paraId="0DA3EEAE" w14:textId="77777777" w:rsidR="00EB404E" w:rsidRPr="00C81403" w:rsidRDefault="00EB404E" w:rsidP="00214649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C8140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服务的主要客户</w:t>
      </w:r>
    </w:p>
    <w:p w14:paraId="67000718" w14:textId="403B5C43" w:rsidR="00E94D85" w:rsidRDefault="00E94D85" w:rsidP="00CE4ADE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华为、腾讯、百度、中国人寿、中国平安、中国建设银行、泰康在线、飞利浦、中科曙光</w:t>
      </w:r>
    </w:p>
    <w:p w14:paraId="404F46AA" w14:textId="0240A0A3" w:rsidR="00E94D85" w:rsidRDefault="00E94D85" w:rsidP="00CE4ADE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中国人保、方太、海尔、创维、字节跳动、H</w:t>
      </w:r>
      <w:r>
        <w:rPr>
          <w:rFonts w:ascii="微软雅黑" w:eastAsia="微软雅黑" w:hAnsi="微软雅黑"/>
        </w:rPr>
        <w:t>3C</w:t>
      </w:r>
      <w:r>
        <w:rPr>
          <w:rFonts w:ascii="微软雅黑" w:eastAsia="微软雅黑" w:hAnsi="微软雅黑" w:hint="eastAsia"/>
        </w:rPr>
        <w:t>、网易、米家、货拉拉、中粮等</w:t>
      </w:r>
    </w:p>
    <w:p w14:paraId="045F3D06" w14:textId="5E9C0C51" w:rsidR="00E94D85" w:rsidRPr="00C81403" w:rsidRDefault="00E94D85" w:rsidP="00CE4ADE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其中被华为、腾讯、中国人寿、中国平安等多家客户评委S级供应商。</w:t>
      </w:r>
    </w:p>
    <w:sectPr w:rsidR="00E94D85" w:rsidRPr="00C81403" w:rsidSect="00105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C172" w14:textId="77777777" w:rsidR="00AD2A8A" w:rsidRDefault="00AD2A8A">
      <w:r>
        <w:separator/>
      </w:r>
    </w:p>
  </w:endnote>
  <w:endnote w:type="continuationSeparator" w:id="0">
    <w:p w14:paraId="6BC3C0DD" w14:textId="77777777" w:rsidR="00AD2A8A" w:rsidRDefault="00AD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9D4F" w14:textId="77777777" w:rsidR="000631F9" w:rsidRDefault="00EA5F73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48E7C886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B63A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324ABDE4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9786" w14:textId="77777777" w:rsidR="00E2207C" w:rsidRDefault="00E2207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3869" w14:textId="77777777" w:rsidR="00AD2A8A" w:rsidRDefault="00AD2A8A">
      <w:r>
        <w:separator/>
      </w:r>
    </w:p>
  </w:footnote>
  <w:footnote w:type="continuationSeparator" w:id="0">
    <w:p w14:paraId="36935716" w14:textId="77777777" w:rsidR="00AD2A8A" w:rsidRDefault="00AD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D8F2" w14:textId="77777777" w:rsidR="00783763" w:rsidRDefault="007837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436D" w14:textId="7A0AFD9A" w:rsidR="000631F9" w:rsidRPr="00E14A7D" w:rsidRDefault="00CE174D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298E31D2" wp14:editId="4F19FD43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783763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783763">
      <w:rPr>
        <w:rFonts w:ascii="微软雅黑" w:eastAsia="微软雅黑" w:hAnsi="微软雅黑"/>
        <w:color w:val="333333"/>
        <w:sz w:val="21"/>
      </w:rPr>
      <w:t>1</w:t>
    </w:r>
    <w:r w:rsidR="008F2922">
      <w:rPr>
        <w:rFonts w:ascii="微软雅黑" w:eastAsia="微软雅黑" w:hAnsi="微软雅黑"/>
        <w:color w:val="333333"/>
        <w:sz w:val="21"/>
      </w:rPr>
      <w:t>4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E213" w14:textId="77777777" w:rsidR="00783763" w:rsidRDefault="007837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C3D"/>
    <w:multiLevelType w:val="hybridMultilevel"/>
    <w:tmpl w:val="4250764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1411A66"/>
    <w:multiLevelType w:val="hybridMultilevel"/>
    <w:tmpl w:val="D928914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244A5D"/>
    <w:multiLevelType w:val="hybridMultilevel"/>
    <w:tmpl w:val="4FC22A34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2E10D9"/>
    <w:multiLevelType w:val="hybridMultilevel"/>
    <w:tmpl w:val="0F5A3E78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0725B8C"/>
    <w:multiLevelType w:val="hybridMultilevel"/>
    <w:tmpl w:val="8698D6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4021493">
    <w:abstractNumId w:val="9"/>
  </w:num>
  <w:num w:numId="2" w16cid:durableId="164319195">
    <w:abstractNumId w:val="8"/>
  </w:num>
  <w:num w:numId="3" w16cid:durableId="1561746043">
    <w:abstractNumId w:val="2"/>
  </w:num>
  <w:num w:numId="4" w16cid:durableId="1292057052">
    <w:abstractNumId w:val="6"/>
  </w:num>
  <w:num w:numId="5" w16cid:durableId="147134074">
    <w:abstractNumId w:val="1"/>
  </w:num>
  <w:num w:numId="6" w16cid:durableId="113184063">
    <w:abstractNumId w:val="11"/>
  </w:num>
  <w:num w:numId="7" w16cid:durableId="666786104">
    <w:abstractNumId w:val="12"/>
  </w:num>
  <w:num w:numId="8" w16cid:durableId="1268078010">
    <w:abstractNumId w:val="13"/>
  </w:num>
  <w:num w:numId="9" w16cid:durableId="483662942">
    <w:abstractNumId w:val="4"/>
  </w:num>
  <w:num w:numId="10" w16cid:durableId="591738879">
    <w:abstractNumId w:val="15"/>
  </w:num>
  <w:num w:numId="11" w16cid:durableId="336003105">
    <w:abstractNumId w:val="7"/>
  </w:num>
  <w:num w:numId="12" w16cid:durableId="1447846688">
    <w:abstractNumId w:val="14"/>
  </w:num>
  <w:num w:numId="13" w16cid:durableId="1807432761">
    <w:abstractNumId w:val="5"/>
  </w:num>
  <w:num w:numId="14" w16cid:durableId="248538470">
    <w:abstractNumId w:val="0"/>
  </w:num>
  <w:num w:numId="15" w16cid:durableId="1238831845">
    <w:abstractNumId w:val="10"/>
  </w:num>
  <w:num w:numId="16" w16cid:durableId="256401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62FD"/>
    <w:rsid w:val="00097129"/>
    <w:rsid w:val="000979A5"/>
    <w:rsid w:val="000A5090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B55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4649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3DA5"/>
    <w:rsid w:val="005D5D19"/>
    <w:rsid w:val="005D5FC4"/>
    <w:rsid w:val="005D614B"/>
    <w:rsid w:val="005D77D7"/>
    <w:rsid w:val="005E4E84"/>
    <w:rsid w:val="006126FE"/>
    <w:rsid w:val="00613CE9"/>
    <w:rsid w:val="0062719D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408F9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0B1B"/>
    <w:rsid w:val="008A1E2D"/>
    <w:rsid w:val="008B2E54"/>
    <w:rsid w:val="008B6085"/>
    <w:rsid w:val="008C2693"/>
    <w:rsid w:val="008D7A98"/>
    <w:rsid w:val="008E29E6"/>
    <w:rsid w:val="008E508C"/>
    <w:rsid w:val="008F2922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8E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D2A8A"/>
    <w:rsid w:val="00AE7F81"/>
    <w:rsid w:val="00B05B17"/>
    <w:rsid w:val="00B06504"/>
    <w:rsid w:val="00B21CFB"/>
    <w:rsid w:val="00B31A03"/>
    <w:rsid w:val="00B35B50"/>
    <w:rsid w:val="00B36BD0"/>
    <w:rsid w:val="00B37A49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66C0C"/>
    <w:rsid w:val="00C73B42"/>
    <w:rsid w:val="00C81403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174D"/>
    <w:rsid w:val="00CE4ADE"/>
    <w:rsid w:val="00CE55AC"/>
    <w:rsid w:val="00D13BC3"/>
    <w:rsid w:val="00D14F03"/>
    <w:rsid w:val="00D20932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05F13"/>
    <w:rsid w:val="00E10DBE"/>
    <w:rsid w:val="00E14A7D"/>
    <w:rsid w:val="00E2207C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94D8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6702A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2C9CA7"/>
  <w15:docId w15:val="{50E7211D-8382-4C7E-8C72-2B7DE13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0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1051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105103"/>
    <w:rPr>
      <w:b/>
      <w:sz w:val="28"/>
      <w:lang w:eastAsia="en-US"/>
    </w:rPr>
  </w:style>
  <w:style w:type="character" w:customStyle="1" w:styleId="bottom1">
    <w:name w:val="bottom1"/>
    <w:basedOn w:val="a0"/>
    <w:rsid w:val="00105103"/>
    <w:rPr>
      <w:color w:val="6E6E6E"/>
    </w:rPr>
  </w:style>
  <w:style w:type="character" w:customStyle="1" w:styleId="apple-converted-space">
    <w:name w:val="apple-converted-space"/>
    <w:basedOn w:val="a0"/>
    <w:rsid w:val="00105103"/>
  </w:style>
  <w:style w:type="character" w:styleId="a5">
    <w:name w:val="Hyperlink"/>
    <w:basedOn w:val="a0"/>
    <w:rsid w:val="00105103"/>
    <w:rPr>
      <w:color w:val="0000FF"/>
      <w:u w:val="single"/>
    </w:rPr>
  </w:style>
  <w:style w:type="character" w:styleId="a6">
    <w:name w:val="Emphasis"/>
    <w:basedOn w:val="a0"/>
    <w:qFormat/>
    <w:rsid w:val="00105103"/>
    <w:rPr>
      <w:i/>
    </w:rPr>
  </w:style>
  <w:style w:type="character" w:styleId="a7">
    <w:name w:val="page number"/>
    <w:basedOn w:val="a0"/>
    <w:rsid w:val="00105103"/>
  </w:style>
  <w:style w:type="character" w:styleId="a8">
    <w:name w:val="Strong"/>
    <w:basedOn w:val="a0"/>
    <w:qFormat/>
    <w:rsid w:val="00105103"/>
    <w:rPr>
      <w:b/>
    </w:rPr>
  </w:style>
  <w:style w:type="character" w:customStyle="1" w:styleId="apple-style-span">
    <w:name w:val="apple-style-span"/>
    <w:basedOn w:val="a0"/>
    <w:rsid w:val="00105103"/>
  </w:style>
  <w:style w:type="paragraph" w:styleId="a9">
    <w:name w:val="Plain Text"/>
    <w:basedOn w:val="a"/>
    <w:rsid w:val="00105103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105103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105103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1051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105103"/>
    <w:pPr>
      <w:widowControl/>
    </w:pPr>
    <w:rPr>
      <w:kern w:val="0"/>
    </w:rPr>
  </w:style>
  <w:style w:type="paragraph" w:customStyle="1" w:styleId="css">
    <w:name w:val="css"/>
    <w:basedOn w:val="a"/>
    <w:rsid w:val="00105103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1051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105103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10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105103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B37A49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8A0B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ebrand.com.c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C57CCB-9734-3848-A947-AA9D3486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141</Words>
  <Characters>804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45</cp:revision>
  <cp:lastPrinted>2013-11-12T01:54:00Z</cp:lastPrinted>
  <dcterms:created xsi:type="dcterms:W3CDTF">2015-11-23T07:41:00Z</dcterms:created>
  <dcterms:modified xsi:type="dcterms:W3CDTF">2023-02-23T00:51:00Z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